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C9D" w:rsidRDefault="00B12C9D" w:rsidP="00B12C9D">
      <w:pPr>
        <w:pStyle w:val="NoSpacing"/>
        <w:ind w:left="-540"/>
        <w:jc w:val="center"/>
        <w:rPr>
          <w:rFonts w:ascii="Mongolian Baiti" w:hAnsi="Mongolian Baiti" w:cs="Mongolian Baiti"/>
          <w:b/>
          <w:sz w:val="28"/>
          <w:szCs w:val="28"/>
        </w:rPr>
      </w:pPr>
      <w:r>
        <w:rPr>
          <w:rFonts w:ascii="Mongolian Baiti" w:hAnsi="Mongolian Baiti" w:cs="Mongolian Baiti"/>
          <w:b/>
          <w:sz w:val="28"/>
          <w:szCs w:val="28"/>
        </w:rPr>
        <w:t>Minutes of the WVSU Faculty Senate Executive Committee</w:t>
      </w:r>
    </w:p>
    <w:p w:rsidR="00B12C9D" w:rsidRDefault="00B12C9D" w:rsidP="00B12C9D">
      <w:pPr>
        <w:pStyle w:val="NoSpacing"/>
        <w:ind w:left="-540"/>
        <w:jc w:val="center"/>
        <w:rPr>
          <w:rFonts w:ascii="Mongolian Baiti" w:hAnsi="Mongolian Baiti" w:cs="Mongolian Baiti"/>
          <w:b/>
          <w:sz w:val="28"/>
          <w:szCs w:val="28"/>
        </w:rPr>
      </w:pPr>
      <w:proofErr w:type="gramStart"/>
      <w:r>
        <w:rPr>
          <w:rFonts w:ascii="Mongolian Baiti" w:hAnsi="Mongolian Baiti" w:cs="Mongolian Baiti"/>
          <w:b/>
          <w:sz w:val="28"/>
          <w:szCs w:val="28"/>
        </w:rPr>
        <w:t>on</w:t>
      </w:r>
      <w:proofErr w:type="gramEnd"/>
      <w:r>
        <w:rPr>
          <w:rFonts w:ascii="Mongolian Baiti" w:hAnsi="Mongolian Baiti" w:cs="Mongolian Baiti"/>
          <w:b/>
          <w:sz w:val="28"/>
          <w:szCs w:val="28"/>
        </w:rPr>
        <w:t xml:space="preserve"> Friday, March 31, 2017 in 002 Hamblin Hall</w:t>
      </w:r>
    </w:p>
    <w:p w:rsidR="00B12C9D" w:rsidRDefault="00B12C9D" w:rsidP="00B12C9D">
      <w:pPr>
        <w:pStyle w:val="NoSpacing"/>
        <w:ind w:left="-540"/>
        <w:jc w:val="center"/>
        <w:rPr>
          <w:rFonts w:ascii="Mongolian Baiti" w:hAnsi="Mongolian Baiti" w:cs="Mongolian Baiti"/>
          <w:b/>
          <w:sz w:val="16"/>
          <w:szCs w:val="16"/>
        </w:rPr>
      </w:pPr>
    </w:p>
    <w:p w:rsidR="00B12C9D" w:rsidRDefault="00B12C9D" w:rsidP="00B12C9D">
      <w:pPr>
        <w:pStyle w:val="NoSpacing"/>
        <w:ind w:left="-450"/>
        <w:rPr>
          <w:rFonts w:ascii="Mongolian Baiti" w:hAnsi="Mongolian Baiti" w:cs="Mongolian Baiti"/>
          <w:sz w:val="24"/>
          <w:szCs w:val="24"/>
        </w:rPr>
      </w:pPr>
      <w:r>
        <w:rPr>
          <w:rFonts w:ascii="Mongolian Baiti" w:hAnsi="Mongolian Baiti" w:cs="Mongolian Baiti"/>
          <w:b/>
          <w:sz w:val="24"/>
          <w:szCs w:val="24"/>
        </w:rPr>
        <w:t xml:space="preserve">Attendance: </w:t>
      </w:r>
      <w:r>
        <w:rPr>
          <w:rFonts w:ascii="Mongolian Baiti" w:hAnsi="Mongolian Baiti" w:cs="Mongolian Baiti"/>
          <w:sz w:val="24"/>
          <w:szCs w:val="24"/>
        </w:rPr>
        <w:t>Chair R. Ford, Vice-Chair R. Baker, Secretary T. Alderman, Historian D. Wells,</w:t>
      </w:r>
      <w:r>
        <w:rPr>
          <w:rFonts w:ascii="Mongolian Baiti" w:hAnsi="Mongolian Baiti" w:cs="Mongolian Baiti"/>
          <w:b/>
          <w:sz w:val="24"/>
          <w:szCs w:val="24"/>
        </w:rPr>
        <w:t xml:space="preserve"> </w:t>
      </w:r>
      <w:r>
        <w:rPr>
          <w:rFonts w:ascii="Mongolian Baiti" w:hAnsi="Mongolian Baiti" w:cs="Mongolian Baiti"/>
          <w:sz w:val="24"/>
          <w:szCs w:val="24"/>
        </w:rPr>
        <w:t xml:space="preserve">At-large </w:t>
      </w:r>
    </w:p>
    <w:p w:rsidR="00B12C9D" w:rsidRDefault="00B12C9D" w:rsidP="00B12C9D">
      <w:pPr>
        <w:pStyle w:val="NoSpacing"/>
        <w:ind w:left="-450"/>
        <w:rPr>
          <w:rFonts w:ascii="Mongolian Baiti" w:hAnsi="Mongolian Baiti" w:cs="Mongolian Baiti"/>
          <w:sz w:val="24"/>
          <w:szCs w:val="24"/>
        </w:rPr>
      </w:pPr>
      <w:r>
        <w:rPr>
          <w:rFonts w:ascii="Mongolian Baiti" w:hAnsi="Mongolian Baiti" w:cs="Mongolian Baiti"/>
          <w:sz w:val="24"/>
          <w:szCs w:val="24"/>
        </w:rPr>
        <w:t xml:space="preserve">                     J. Pietruszynski, BOG Rep. T. Guetzloff, ACF Rep. B. Ladner  </w:t>
      </w:r>
    </w:p>
    <w:p w:rsidR="00B12C9D" w:rsidRDefault="00B12C9D" w:rsidP="00B12C9D">
      <w:pPr>
        <w:pStyle w:val="NoSpacing"/>
        <w:ind w:left="-450"/>
        <w:rPr>
          <w:rFonts w:ascii="Mongolian Baiti" w:hAnsi="Mongolian Baiti" w:cs="Mongolian Baiti"/>
          <w:sz w:val="24"/>
          <w:szCs w:val="24"/>
        </w:rPr>
      </w:pPr>
      <w:r>
        <w:rPr>
          <w:rFonts w:ascii="Mongolian Baiti" w:hAnsi="Mongolian Baiti" w:cs="Mongolian Baiti"/>
          <w:b/>
          <w:sz w:val="24"/>
          <w:szCs w:val="24"/>
        </w:rPr>
        <w:t>Absent:</w:t>
      </w:r>
      <w:r>
        <w:rPr>
          <w:rFonts w:ascii="Mongolian Baiti" w:hAnsi="Mongolian Baiti" w:cs="Mongolian Baiti"/>
          <w:sz w:val="24"/>
          <w:szCs w:val="24"/>
        </w:rPr>
        <w:t xml:space="preserve"> At-large R. Harrison</w:t>
      </w:r>
    </w:p>
    <w:p w:rsidR="00B12C9D" w:rsidRDefault="00B12C9D" w:rsidP="00B12C9D">
      <w:pPr>
        <w:pStyle w:val="NoSpacing"/>
        <w:ind w:left="-450"/>
        <w:rPr>
          <w:rFonts w:ascii="Mongolian Baiti" w:hAnsi="Mongolian Baiti" w:cs="Mongolian Baiti"/>
          <w:sz w:val="16"/>
          <w:szCs w:val="16"/>
        </w:rPr>
      </w:pPr>
    </w:p>
    <w:p w:rsidR="00B12C9D" w:rsidRDefault="00B12C9D" w:rsidP="00B12C9D">
      <w:pPr>
        <w:pStyle w:val="NoSpacing"/>
        <w:numPr>
          <w:ilvl w:val="0"/>
          <w:numId w:val="1"/>
        </w:numPr>
        <w:rPr>
          <w:rFonts w:ascii="Mongolian Baiti" w:hAnsi="Mongolian Baiti" w:cs="Mongolian Baiti"/>
          <w:sz w:val="24"/>
          <w:szCs w:val="24"/>
        </w:rPr>
      </w:pPr>
      <w:r>
        <w:rPr>
          <w:rFonts w:ascii="Mongolian Baiti" w:hAnsi="Mongolian Baiti" w:cs="Mongolian Baiti"/>
          <w:sz w:val="24"/>
          <w:szCs w:val="24"/>
        </w:rPr>
        <w:t xml:space="preserve">The meeting was called to order at 11 </w:t>
      </w:r>
      <w:proofErr w:type="gramStart"/>
      <w:r>
        <w:rPr>
          <w:rFonts w:ascii="Mongolian Baiti" w:hAnsi="Mongolian Baiti" w:cs="Mongolian Baiti"/>
          <w:sz w:val="24"/>
          <w:szCs w:val="24"/>
        </w:rPr>
        <w:t>a.m..</w:t>
      </w:r>
      <w:proofErr w:type="gramEnd"/>
      <w:r>
        <w:rPr>
          <w:rFonts w:ascii="Mongolian Baiti" w:hAnsi="Mongolian Baiti" w:cs="Mongolian Baiti"/>
          <w:sz w:val="24"/>
          <w:szCs w:val="24"/>
        </w:rPr>
        <w:t xml:space="preserve">  The agenda for this meeting and minutes from the February Exec. Committee meeting </w:t>
      </w:r>
      <w:proofErr w:type="gramStart"/>
      <w:r>
        <w:rPr>
          <w:rFonts w:ascii="Mongolian Baiti" w:hAnsi="Mongolian Baiti" w:cs="Mongolian Baiti"/>
          <w:sz w:val="24"/>
          <w:szCs w:val="24"/>
        </w:rPr>
        <w:t>were approved</w:t>
      </w:r>
      <w:proofErr w:type="gramEnd"/>
      <w:r>
        <w:rPr>
          <w:rFonts w:ascii="Mongolian Baiti" w:hAnsi="Mongolian Baiti" w:cs="Mongolian Baiti"/>
          <w:sz w:val="24"/>
          <w:szCs w:val="24"/>
        </w:rPr>
        <w:t xml:space="preserve">, on the motion of B. Ladner, seconded by J. </w:t>
      </w:r>
      <w:proofErr w:type="spellStart"/>
      <w:r>
        <w:rPr>
          <w:rFonts w:ascii="Mongolian Baiti" w:hAnsi="Mongolian Baiti" w:cs="Mongolian Baiti"/>
          <w:sz w:val="24"/>
          <w:szCs w:val="24"/>
        </w:rPr>
        <w:t>Pietrusznski</w:t>
      </w:r>
      <w:proofErr w:type="spellEnd"/>
      <w:r>
        <w:rPr>
          <w:rFonts w:ascii="Mongolian Baiti" w:hAnsi="Mongolian Baiti" w:cs="Mongolian Baiti"/>
          <w:sz w:val="24"/>
          <w:szCs w:val="24"/>
        </w:rPr>
        <w:t>.</w:t>
      </w:r>
    </w:p>
    <w:p w:rsidR="00B12C9D" w:rsidRDefault="00B12C9D" w:rsidP="00B12C9D">
      <w:pPr>
        <w:pStyle w:val="NoSpacing"/>
        <w:ind w:left="-180"/>
        <w:rPr>
          <w:rFonts w:ascii="Mongolian Baiti" w:hAnsi="Mongolian Baiti" w:cs="Mongolian Baiti"/>
          <w:sz w:val="16"/>
          <w:szCs w:val="16"/>
        </w:rPr>
      </w:pPr>
    </w:p>
    <w:p w:rsidR="00B12C9D" w:rsidRDefault="00B12C9D" w:rsidP="00B12C9D">
      <w:pPr>
        <w:pStyle w:val="NoSpacing"/>
        <w:numPr>
          <w:ilvl w:val="0"/>
          <w:numId w:val="1"/>
        </w:numPr>
        <w:rPr>
          <w:rFonts w:ascii="Mongolian Baiti" w:hAnsi="Mongolian Baiti" w:cs="Mongolian Baiti"/>
          <w:sz w:val="24"/>
          <w:szCs w:val="24"/>
        </w:rPr>
      </w:pPr>
      <w:r>
        <w:rPr>
          <w:rFonts w:ascii="Mongolian Baiti" w:hAnsi="Mongolian Baiti" w:cs="Mongolian Baiti"/>
          <w:sz w:val="24"/>
          <w:szCs w:val="24"/>
        </w:rPr>
        <w:t xml:space="preserve">R. Ford noted that </w:t>
      </w:r>
      <w:proofErr w:type="spellStart"/>
      <w:r>
        <w:rPr>
          <w:rFonts w:ascii="Mongolian Baiti" w:hAnsi="Mongolian Baiti" w:cs="Mongolian Baiti"/>
          <w:sz w:val="24"/>
          <w:szCs w:val="24"/>
        </w:rPr>
        <w:t>SHiP</w:t>
      </w:r>
      <w:proofErr w:type="spellEnd"/>
      <w:r>
        <w:rPr>
          <w:rFonts w:ascii="Mongolian Baiti" w:hAnsi="Mongolian Baiti" w:cs="Mongolian Baiti"/>
          <w:sz w:val="24"/>
          <w:szCs w:val="24"/>
        </w:rPr>
        <w:t xml:space="preserve"> training conducted by Mr. Johnston had 26 faculty and staff in attendance.</w:t>
      </w:r>
    </w:p>
    <w:p w:rsidR="00B12C9D" w:rsidRDefault="00B12C9D" w:rsidP="00B12C9D">
      <w:pPr>
        <w:pStyle w:val="NoSpacing"/>
        <w:ind w:left="-360"/>
        <w:rPr>
          <w:rFonts w:ascii="Mongolian Baiti" w:hAnsi="Mongolian Baiti" w:cs="Mongolian Baiti"/>
          <w:sz w:val="24"/>
          <w:szCs w:val="24"/>
        </w:rPr>
      </w:pPr>
      <w:r>
        <w:rPr>
          <w:rFonts w:ascii="Mongolian Baiti" w:hAnsi="Mongolian Baiti" w:cs="Mongolian Baiti"/>
          <w:sz w:val="24"/>
          <w:szCs w:val="24"/>
        </w:rPr>
        <w:t xml:space="preserve">   In an emergency the HVAC system in Wallace Hall </w:t>
      </w:r>
      <w:proofErr w:type="gramStart"/>
      <w:r>
        <w:rPr>
          <w:rFonts w:ascii="Mongolian Baiti" w:hAnsi="Mongolian Baiti" w:cs="Mongolian Baiti"/>
          <w:sz w:val="24"/>
          <w:szCs w:val="24"/>
        </w:rPr>
        <w:t>can be turned off,</w:t>
      </w:r>
      <w:proofErr w:type="gramEnd"/>
      <w:r>
        <w:rPr>
          <w:rFonts w:ascii="Mongolian Baiti" w:hAnsi="Mongolian Baiti" w:cs="Mongolian Baiti"/>
          <w:sz w:val="24"/>
          <w:szCs w:val="24"/>
        </w:rPr>
        <w:t xml:space="preserve"> and some doors can be     </w:t>
      </w:r>
    </w:p>
    <w:p w:rsidR="00B12C9D" w:rsidRDefault="00B12C9D" w:rsidP="00B12C9D">
      <w:pPr>
        <w:pStyle w:val="NoSpacing"/>
        <w:ind w:left="-360"/>
        <w:rPr>
          <w:rFonts w:ascii="Mongolian Baiti" w:hAnsi="Mongolian Baiti" w:cs="Mongolian Baiti"/>
          <w:sz w:val="24"/>
          <w:szCs w:val="24"/>
        </w:rPr>
      </w:pPr>
      <w:r>
        <w:rPr>
          <w:rFonts w:ascii="Mongolian Baiti" w:hAnsi="Mongolian Baiti" w:cs="Mongolian Baiti"/>
          <w:sz w:val="24"/>
          <w:szCs w:val="24"/>
        </w:rPr>
        <w:t xml:space="preserve">   </w:t>
      </w:r>
      <w:proofErr w:type="gramStart"/>
      <w:r>
        <w:rPr>
          <w:rFonts w:ascii="Mongolian Baiti" w:hAnsi="Mongolian Baiti" w:cs="Mongolian Baiti"/>
          <w:sz w:val="24"/>
          <w:szCs w:val="24"/>
        </w:rPr>
        <w:t>locked</w:t>
      </w:r>
      <w:proofErr w:type="gramEnd"/>
      <w:r>
        <w:rPr>
          <w:rFonts w:ascii="Mongolian Baiti" w:hAnsi="Mongolian Baiti" w:cs="Mongolian Baiti"/>
          <w:sz w:val="24"/>
          <w:szCs w:val="24"/>
        </w:rPr>
        <w:t xml:space="preserve"> by remote control.</w:t>
      </w:r>
    </w:p>
    <w:p w:rsidR="00B12C9D" w:rsidRDefault="00B12C9D" w:rsidP="00B12C9D">
      <w:pPr>
        <w:pStyle w:val="NoSpacing"/>
        <w:rPr>
          <w:rFonts w:ascii="Mongolian Baiti" w:hAnsi="Mongolian Baiti" w:cs="Mongolian Baiti"/>
          <w:sz w:val="16"/>
          <w:szCs w:val="16"/>
        </w:rPr>
      </w:pPr>
    </w:p>
    <w:p w:rsidR="00B12C9D" w:rsidRDefault="00B12C9D" w:rsidP="00B12C9D">
      <w:pPr>
        <w:pStyle w:val="NoSpacing"/>
        <w:numPr>
          <w:ilvl w:val="0"/>
          <w:numId w:val="1"/>
        </w:numPr>
        <w:rPr>
          <w:rFonts w:ascii="Mongolian Baiti" w:hAnsi="Mongolian Baiti" w:cs="Mongolian Baiti"/>
          <w:sz w:val="24"/>
          <w:szCs w:val="24"/>
        </w:rPr>
      </w:pPr>
      <w:r>
        <w:rPr>
          <w:rFonts w:ascii="Mongolian Baiti" w:hAnsi="Mongolian Baiti" w:cs="Mongolian Baiti"/>
          <w:sz w:val="24"/>
          <w:szCs w:val="24"/>
        </w:rPr>
        <w:t xml:space="preserve">The chair elections have proceeded well, and the elections for ACF and BOG representatives </w:t>
      </w:r>
      <w:proofErr w:type="gramStart"/>
      <w:r>
        <w:rPr>
          <w:rFonts w:ascii="Mongolian Baiti" w:hAnsi="Mongolian Baiti" w:cs="Mongolian Baiti"/>
          <w:sz w:val="24"/>
          <w:szCs w:val="24"/>
        </w:rPr>
        <w:t>have been announced</w:t>
      </w:r>
      <w:proofErr w:type="gramEnd"/>
      <w:r>
        <w:rPr>
          <w:rFonts w:ascii="Mongolian Baiti" w:hAnsi="Mongolian Baiti" w:cs="Mongolian Baiti"/>
          <w:sz w:val="24"/>
          <w:szCs w:val="24"/>
        </w:rPr>
        <w:t xml:space="preserve"> for the General Faculty Meeting in May.</w:t>
      </w:r>
    </w:p>
    <w:p w:rsidR="00B12C9D" w:rsidRDefault="00B12C9D" w:rsidP="00B12C9D">
      <w:pPr>
        <w:pStyle w:val="NoSpacing"/>
        <w:rPr>
          <w:rFonts w:ascii="Mongolian Baiti" w:hAnsi="Mongolian Baiti" w:cs="Mongolian Baiti"/>
          <w:sz w:val="16"/>
          <w:szCs w:val="16"/>
        </w:rPr>
      </w:pPr>
    </w:p>
    <w:p w:rsidR="00B12C9D" w:rsidRDefault="00B12C9D" w:rsidP="00B12C9D">
      <w:pPr>
        <w:pStyle w:val="NoSpacing"/>
        <w:numPr>
          <w:ilvl w:val="0"/>
          <w:numId w:val="1"/>
        </w:numPr>
        <w:rPr>
          <w:rFonts w:ascii="Mongolian Baiti" w:hAnsi="Mongolian Baiti" w:cs="Mongolian Baiti"/>
          <w:sz w:val="24"/>
          <w:szCs w:val="24"/>
        </w:rPr>
      </w:pPr>
      <w:r>
        <w:rPr>
          <w:rFonts w:ascii="Mongolian Baiti" w:hAnsi="Mongolian Baiti" w:cs="Mongolian Baiti"/>
          <w:sz w:val="24"/>
          <w:szCs w:val="24"/>
        </w:rPr>
        <w:t xml:space="preserve">The Constitution and By-Laws Committee </w:t>
      </w:r>
      <w:proofErr w:type="gramStart"/>
      <w:r>
        <w:rPr>
          <w:rFonts w:ascii="Mongolian Baiti" w:hAnsi="Mongolian Baiti" w:cs="Mongolian Baiti"/>
          <w:sz w:val="24"/>
          <w:szCs w:val="24"/>
        </w:rPr>
        <w:t>is slated</w:t>
      </w:r>
      <w:proofErr w:type="gramEnd"/>
      <w:r>
        <w:rPr>
          <w:rFonts w:ascii="Mongolian Baiti" w:hAnsi="Mongolian Baiti" w:cs="Mongolian Baiti"/>
          <w:sz w:val="24"/>
          <w:szCs w:val="24"/>
        </w:rPr>
        <w:t xml:space="preserve"> to report to the Senate at its April 7 meeting.</w:t>
      </w:r>
    </w:p>
    <w:p w:rsidR="00B12C9D" w:rsidRDefault="00B12C9D" w:rsidP="00B12C9D">
      <w:pPr>
        <w:pStyle w:val="NoSpacing"/>
        <w:tabs>
          <w:tab w:val="left" w:pos="0"/>
        </w:tabs>
        <w:ind w:hanging="360"/>
        <w:rPr>
          <w:rFonts w:ascii="Mongolian Baiti" w:hAnsi="Mongolian Baiti" w:cs="Mongolian Baiti"/>
          <w:sz w:val="24"/>
          <w:szCs w:val="24"/>
        </w:rPr>
      </w:pPr>
      <w:r>
        <w:rPr>
          <w:rFonts w:ascii="Mongolian Baiti" w:hAnsi="Mongolian Baiti" w:cs="Mongolian Baiti"/>
          <w:sz w:val="24"/>
          <w:szCs w:val="24"/>
        </w:rPr>
        <w:t xml:space="preserve">   The Honors Committee, by the grapevine, has not met and members are unhappy.  This Committee</w:t>
      </w:r>
    </w:p>
    <w:p w:rsidR="00B12C9D" w:rsidRDefault="00B12C9D" w:rsidP="00B12C9D">
      <w:pPr>
        <w:pStyle w:val="NoSpacing"/>
        <w:tabs>
          <w:tab w:val="left" w:pos="0"/>
        </w:tabs>
        <w:ind w:hanging="360"/>
        <w:rPr>
          <w:rFonts w:ascii="Mongolian Baiti" w:hAnsi="Mongolian Baiti" w:cs="Mongolian Baiti"/>
          <w:sz w:val="24"/>
          <w:szCs w:val="24"/>
        </w:rPr>
      </w:pPr>
      <w:r>
        <w:rPr>
          <w:rFonts w:ascii="Mongolian Baiti" w:hAnsi="Mongolian Baiti" w:cs="Mongolian Baiti"/>
          <w:sz w:val="24"/>
          <w:szCs w:val="24"/>
        </w:rPr>
        <w:t xml:space="preserve">   </w:t>
      </w:r>
      <w:proofErr w:type="gramStart"/>
      <w:r>
        <w:rPr>
          <w:rFonts w:ascii="Mongolian Baiti" w:hAnsi="Mongolian Baiti" w:cs="Mongolian Baiti"/>
          <w:sz w:val="24"/>
          <w:szCs w:val="24"/>
        </w:rPr>
        <w:t>is</w:t>
      </w:r>
      <w:proofErr w:type="gramEnd"/>
      <w:r>
        <w:rPr>
          <w:rFonts w:ascii="Mongolian Baiti" w:hAnsi="Mongolian Baiti" w:cs="Mongolian Baiti"/>
          <w:sz w:val="24"/>
          <w:szCs w:val="24"/>
        </w:rPr>
        <w:t xml:space="preserve"> to report to the Senate on May 5.  Someone has said 11 students </w:t>
      </w:r>
      <w:proofErr w:type="gramStart"/>
      <w:r>
        <w:rPr>
          <w:rFonts w:ascii="Mongolian Baiti" w:hAnsi="Mongolian Baiti" w:cs="Mongolian Baiti"/>
          <w:sz w:val="24"/>
          <w:szCs w:val="24"/>
        </w:rPr>
        <w:t>are enrolled</w:t>
      </w:r>
      <w:proofErr w:type="gramEnd"/>
      <w:r>
        <w:rPr>
          <w:rFonts w:ascii="Mongolian Baiti" w:hAnsi="Mongolian Baiti" w:cs="Mongolian Baiti"/>
          <w:sz w:val="24"/>
          <w:szCs w:val="24"/>
        </w:rPr>
        <w:t xml:space="preserve"> in the program.</w:t>
      </w:r>
    </w:p>
    <w:p w:rsidR="00B12C9D" w:rsidRDefault="00B12C9D" w:rsidP="00B12C9D">
      <w:pPr>
        <w:pStyle w:val="NoSpacing"/>
        <w:tabs>
          <w:tab w:val="left" w:pos="0"/>
        </w:tabs>
        <w:ind w:hanging="360"/>
        <w:rPr>
          <w:rFonts w:ascii="Mongolian Baiti" w:hAnsi="Mongolian Baiti" w:cs="Mongolian Baiti"/>
          <w:sz w:val="24"/>
          <w:szCs w:val="24"/>
        </w:rPr>
      </w:pPr>
    </w:p>
    <w:p w:rsidR="00B12C9D" w:rsidRDefault="00B12C9D" w:rsidP="00B12C9D">
      <w:pPr>
        <w:pStyle w:val="NoSpacing"/>
        <w:numPr>
          <w:ilvl w:val="0"/>
          <w:numId w:val="1"/>
        </w:numPr>
        <w:tabs>
          <w:tab w:val="left" w:pos="0"/>
        </w:tabs>
        <w:rPr>
          <w:rFonts w:ascii="Mongolian Baiti" w:hAnsi="Mongolian Baiti" w:cs="Mongolian Baiti"/>
          <w:sz w:val="24"/>
          <w:szCs w:val="24"/>
        </w:rPr>
      </w:pPr>
      <w:r>
        <w:rPr>
          <w:rFonts w:ascii="Mongolian Baiti" w:hAnsi="Mongolian Baiti" w:cs="Mongolian Baiti"/>
          <w:sz w:val="24"/>
          <w:szCs w:val="24"/>
        </w:rPr>
        <w:t xml:space="preserve">Dr. </w:t>
      </w:r>
      <w:proofErr w:type="spellStart"/>
      <w:r>
        <w:rPr>
          <w:rFonts w:ascii="Mongolian Baiti" w:hAnsi="Mongolian Baiti" w:cs="Mongolian Baiti"/>
          <w:sz w:val="24"/>
          <w:szCs w:val="24"/>
        </w:rPr>
        <w:t>Ruhnke</w:t>
      </w:r>
      <w:proofErr w:type="spellEnd"/>
      <w:r>
        <w:rPr>
          <w:rFonts w:ascii="Mongolian Baiti" w:hAnsi="Mongolian Baiti" w:cs="Mongolian Baiti"/>
          <w:sz w:val="24"/>
          <w:szCs w:val="24"/>
        </w:rPr>
        <w:t xml:space="preserve"> will be chairing a task force looking into the new policy for administratively dropping </w:t>
      </w:r>
    </w:p>
    <w:p w:rsidR="00B12C9D" w:rsidRDefault="00B12C9D" w:rsidP="00B12C9D">
      <w:pPr>
        <w:pStyle w:val="NoSpacing"/>
        <w:tabs>
          <w:tab w:val="left" w:pos="0"/>
        </w:tabs>
        <w:ind w:left="-180"/>
        <w:rPr>
          <w:rFonts w:ascii="Mongolian Baiti" w:hAnsi="Mongolian Baiti" w:cs="Mongolian Baiti"/>
          <w:sz w:val="24"/>
          <w:szCs w:val="24"/>
        </w:rPr>
      </w:pPr>
      <w:proofErr w:type="gramStart"/>
      <w:r>
        <w:rPr>
          <w:rFonts w:ascii="Mongolian Baiti" w:hAnsi="Mongolian Baiti" w:cs="Mongolian Baiti"/>
          <w:sz w:val="24"/>
          <w:szCs w:val="24"/>
        </w:rPr>
        <w:t>students</w:t>
      </w:r>
      <w:proofErr w:type="gramEnd"/>
      <w:r>
        <w:rPr>
          <w:rFonts w:ascii="Mongolian Baiti" w:hAnsi="Mongolian Baiti" w:cs="Mongolian Baiti"/>
          <w:sz w:val="24"/>
          <w:szCs w:val="24"/>
        </w:rPr>
        <w:t xml:space="preserve"> who are not attending class.</w:t>
      </w:r>
    </w:p>
    <w:p w:rsidR="00B12C9D" w:rsidRDefault="00B12C9D" w:rsidP="00B12C9D">
      <w:pPr>
        <w:pStyle w:val="NoSpacing"/>
        <w:tabs>
          <w:tab w:val="left" w:pos="0"/>
        </w:tabs>
        <w:ind w:left="-180"/>
        <w:rPr>
          <w:rFonts w:ascii="Mongolian Baiti" w:hAnsi="Mongolian Baiti" w:cs="Mongolian Baiti"/>
          <w:sz w:val="16"/>
          <w:szCs w:val="16"/>
        </w:rPr>
      </w:pPr>
    </w:p>
    <w:p w:rsidR="00B12C9D" w:rsidRDefault="00B12C9D" w:rsidP="00B12C9D">
      <w:pPr>
        <w:pStyle w:val="NoSpacing"/>
        <w:numPr>
          <w:ilvl w:val="0"/>
          <w:numId w:val="1"/>
        </w:numPr>
        <w:tabs>
          <w:tab w:val="left" w:pos="0"/>
        </w:tabs>
        <w:rPr>
          <w:rFonts w:ascii="Mongolian Baiti" w:hAnsi="Mongolian Baiti" w:cs="Mongolian Baiti"/>
          <w:sz w:val="24"/>
          <w:szCs w:val="24"/>
        </w:rPr>
      </w:pPr>
      <w:r>
        <w:rPr>
          <w:rFonts w:ascii="Mongolian Baiti" w:hAnsi="Mongolian Baiti" w:cs="Mongolian Baiti"/>
          <w:sz w:val="24"/>
          <w:szCs w:val="24"/>
        </w:rPr>
        <w:t>Regarding the tuition coverage for offspring of faculty and staff, Dr. Pietruszynski will form a committee to pursue formulating the policy, with Mr. Melvin Jones and perhaps someone from the Financial Aid office.</w:t>
      </w:r>
    </w:p>
    <w:p w:rsidR="00B12C9D" w:rsidRDefault="00B12C9D" w:rsidP="00B12C9D">
      <w:pPr>
        <w:pStyle w:val="NoSpacing"/>
        <w:tabs>
          <w:tab w:val="left" w:pos="0"/>
        </w:tabs>
        <w:ind w:left="-180"/>
        <w:rPr>
          <w:rFonts w:ascii="Mongolian Baiti" w:hAnsi="Mongolian Baiti" w:cs="Mongolian Baiti"/>
          <w:sz w:val="16"/>
          <w:szCs w:val="16"/>
        </w:rPr>
      </w:pPr>
    </w:p>
    <w:p w:rsidR="00B12C9D" w:rsidRDefault="00B12C9D" w:rsidP="00B12C9D">
      <w:pPr>
        <w:pStyle w:val="NoSpacing"/>
        <w:numPr>
          <w:ilvl w:val="0"/>
          <w:numId w:val="1"/>
        </w:numPr>
        <w:tabs>
          <w:tab w:val="left" w:pos="0"/>
        </w:tabs>
        <w:rPr>
          <w:rFonts w:ascii="Mongolian Baiti" w:hAnsi="Mongolian Baiti" w:cs="Mongolian Baiti"/>
          <w:sz w:val="24"/>
          <w:szCs w:val="24"/>
        </w:rPr>
      </w:pPr>
      <w:r>
        <w:rPr>
          <w:rFonts w:ascii="Mongolian Baiti" w:hAnsi="Mongolian Baiti" w:cs="Mongolian Baiti"/>
          <w:sz w:val="24"/>
          <w:szCs w:val="24"/>
        </w:rPr>
        <w:t>The issue of on-campus security cameras, remote door locks, and sidewalk repair will be taken up at the May 5 Senate meeting and/or the General Faculty meeting on May 11, with Dr. Ford requesting faculty input in the meantime.</w:t>
      </w:r>
    </w:p>
    <w:p w:rsidR="00B12C9D" w:rsidRPr="00EF249E" w:rsidRDefault="00B12C9D" w:rsidP="00B12C9D">
      <w:pPr>
        <w:pStyle w:val="NoSpacing"/>
        <w:rPr>
          <w:sz w:val="16"/>
          <w:szCs w:val="16"/>
        </w:rPr>
      </w:pPr>
    </w:p>
    <w:p w:rsidR="00B12C9D" w:rsidRDefault="00B12C9D" w:rsidP="00B12C9D">
      <w:pPr>
        <w:pStyle w:val="NoSpacing"/>
        <w:numPr>
          <w:ilvl w:val="0"/>
          <w:numId w:val="1"/>
        </w:numPr>
        <w:tabs>
          <w:tab w:val="left" w:pos="0"/>
        </w:tabs>
        <w:rPr>
          <w:rFonts w:ascii="Mongolian Baiti" w:hAnsi="Mongolian Baiti" w:cs="Mongolian Baiti"/>
          <w:sz w:val="24"/>
          <w:szCs w:val="24"/>
        </w:rPr>
      </w:pPr>
      <w:r>
        <w:rPr>
          <w:rFonts w:ascii="Mongolian Baiti" w:hAnsi="Mongolian Baiti" w:cs="Mongolian Baiti"/>
          <w:sz w:val="24"/>
          <w:szCs w:val="24"/>
        </w:rPr>
        <w:t xml:space="preserve">For the BOG, Dr. Guetzloff reported that (a) he sent an email to the faculty today regarding the WVSU budget, which is </w:t>
      </w:r>
      <w:proofErr w:type="gramStart"/>
      <w:r>
        <w:rPr>
          <w:rFonts w:ascii="Mongolian Baiti" w:hAnsi="Mongolian Baiti" w:cs="Mongolian Baiti"/>
          <w:sz w:val="24"/>
          <w:szCs w:val="24"/>
        </w:rPr>
        <w:t>all inclusive</w:t>
      </w:r>
      <w:proofErr w:type="gramEnd"/>
      <w:r>
        <w:rPr>
          <w:rFonts w:ascii="Mongolian Baiti" w:hAnsi="Mongolian Baiti" w:cs="Mongolian Baiti"/>
          <w:sz w:val="24"/>
          <w:szCs w:val="24"/>
        </w:rPr>
        <w:t>.  The BOG plans to balance the school’s budget.  The official audit has approved the budget as legal. (b) Policy 6</w:t>
      </w:r>
      <w:r w:rsidR="00815955">
        <w:rPr>
          <w:rFonts w:ascii="Mongolian Baiti" w:hAnsi="Mongolian Baiti" w:cs="Mongolian Baiti"/>
          <w:sz w:val="24"/>
          <w:szCs w:val="24"/>
        </w:rPr>
        <w:t>1</w:t>
      </w:r>
      <w:bookmarkStart w:id="0" w:name="_GoBack"/>
      <w:bookmarkEnd w:id="0"/>
      <w:r>
        <w:rPr>
          <w:rFonts w:ascii="Mongolian Baiti" w:hAnsi="Mongolian Baiti" w:cs="Mongolian Baiti"/>
          <w:sz w:val="24"/>
          <w:szCs w:val="24"/>
        </w:rPr>
        <w:t xml:space="preserve"> governs contracts/raises for the vice presidents.  Dr. Guetzloff pointed out that the faculty was concerned with employees who were switched from year-to-year “at will” appointments to multi-year contracts. (c) The BOG has forced the Communications Dept. to offer a course in Sports Broadcasting to stream the basketball games, without the Department’s or EPC notice or endorsement.</w:t>
      </w:r>
    </w:p>
    <w:p w:rsidR="00B12C9D" w:rsidRPr="00EF249E" w:rsidRDefault="00B12C9D" w:rsidP="00B12C9D">
      <w:pPr>
        <w:pStyle w:val="NoSpacing"/>
        <w:rPr>
          <w:sz w:val="16"/>
          <w:szCs w:val="16"/>
        </w:rPr>
      </w:pPr>
    </w:p>
    <w:p w:rsidR="00B12C9D" w:rsidRDefault="00B12C9D" w:rsidP="00B12C9D">
      <w:pPr>
        <w:pStyle w:val="NoSpacing"/>
        <w:numPr>
          <w:ilvl w:val="0"/>
          <w:numId w:val="1"/>
        </w:numPr>
        <w:tabs>
          <w:tab w:val="left" w:pos="0"/>
        </w:tabs>
        <w:rPr>
          <w:rFonts w:ascii="Mongolian Baiti" w:hAnsi="Mongolian Baiti" w:cs="Mongolian Baiti"/>
          <w:sz w:val="24"/>
          <w:szCs w:val="24"/>
        </w:rPr>
      </w:pPr>
      <w:r>
        <w:rPr>
          <w:rFonts w:ascii="Mongolian Baiti" w:hAnsi="Mongolian Baiti" w:cs="Mongolian Baiti"/>
          <w:sz w:val="24"/>
          <w:szCs w:val="24"/>
        </w:rPr>
        <w:t xml:space="preserve">The Agenda for April 7 Senate Meeting </w:t>
      </w:r>
      <w:proofErr w:type="gramStart"/>
      <w:r>
        <w:rPr>
          <w:rFonts w:ascii="Mongolian Baiti" w:hAnsi="Mongolian Baiti" w:cs="Mongolian Baiti"/>
          <w:sz w:val="24"/>
          <w:szCs w:val="24"/>
        </w:rPr>
        <w:t>was discussed</w:t>
      </w:r>
      <w:proofErr w:type="gramEnd"/>
      <w:r>
        <w:rPr>
          <w:rFonts w:ascii="Mongolian Baiti" w:hAnsi="Mongolian Baiti" w:cs="Mongolian Baiti"/>
          <w:sz w:val="24"/>
          <w:szCs w:val="24"/>
        </w:rPr>
        <w:t xml:space="preserve">.  Reports </w:t>
      </w:r>
      <w:proofErr w:type="gramStart"/>
      <w:r>
        <w:rPr>
          <w:rFonts w:ascii="Mongolian Baiti" w:hAnsi="Mongolian Baiti" w:cs="Mongolian Baiti"/>
          <w:sz w:val="24"/>
          <w:szCs w:val="24"/>
        </w:rPr>
        <w:t>are expected</w:t>
      </w:r>
      <w:proofErr w:type="gramEnd"/>
      <w:r>
        <w:rPr>
          <w:rFonts w:ascii="Mongolian Baiti" w:hAnsi="Mongolian Baiti" w:cs="Mongolian Baiti"/>
          <w:sz w:val="24"/>
          <w:szCs w:val="24"/>
        </w:rPr>
        <w:t xml:space="preserve"> from FPC, ACF, BOG, Constitution &amp; Bylaws, on chair elections, but not from Assessment or General Education.</w:t>
      </w:r>
    </w:p>
    <w:p w:rsidR="00B12C9D" w:rsidRDefault="00B12C9D" w:rsidP="00B12C9D">
      <w:pPr>
        <w:pStyle w:val="NoSpacing"/>
        <w:tabs>
          <w:tab w:val="left" w:pos="0"/>
        </w:tabs>
        <w:ind w:hanging="360"/>
        <w:rPr>
          <w:rFonts w:ascii="Mongolian Baiti" w:hAnsi="Mongolian Baiti" w:cs="Mongolian Baiti"/>
          <w:sz w:val="24"/>
          <w:szCs w:val="24"/>
        </w:rPr>
      </w:pPr>
      <w:r>
        <w:rPr>
          <w:rFonts w:ascii="Mongolian Baiti" w:hAnsi="Mongolian Baiti" w:cs="Mongolian Baiti"/>
          <w:sz w:val="24"/>
          <w:szCs w:val="24"/>
        </w:rPr>
        <w:t xml:space="preserve">   Parking behind Hamblin Hall will also come up, as well as the noise in Hill Hall.</w:t>
      </w:r>
    </w:p>
    <w:p w:rsidR="00B12C9D" w:rsidRDefault="00B12C9D" w:rsidP="00B12C9D">
      <w:pPr>
        <w:pStyle w:val="NoSpacing"/>
        <w:tabs>
          <w:tab w:val="left" w:pos="0"/>
        </w:tabs>
        <w:ind w:hanging="360"/>
        <w:rPr>
          <w:rFonts w:ascii="Mongolian Baiti" w:hAnsi="Mongolian Baiti" w:cs="Mongolian Baiti"/>
          <w:sz w:val="24"/>
          <w:szCs w:val="24"/>
        </w:rPr>
      </w:pPr>
    </w:p>
    <w:p w:rsidR="00B12C9D" w:rsidRDefault="00B12C9D" w:rsidP="00B12C9D">
      <w:pPr>
        <w:pStyle w:val="NoSpacing"/>
        <w:tabs>
          <w:tab w:val="left" w:pos="0"/>
        </w:tabs>
        <w:ind w:hanging="360"/>
        <w:rPr>
          <w:rFonts w:ascii="Mongolian Baiti" w:hAnsi="Mongolian Baiti" w:cs="Mongolian Baiti"/>
          <w:sz w:val="24"/>
          <w:szCs w:val="24"/>
        </w:rPr>
      </w:pPr>
      <w:r>
        <w:rPr>
          <w:rFonts w:ascii="Mongolian Baiti" w:hAnsi="Mongolian Baiti" w:cs="Mongolian Baiti"/>
          <w:sz w:val="24"/>
          <w:szCs w:val="24"/>
        </w:rPr>
        <w:t xml:space="preserve">The meeting </w:t>
      </w:r>
      <w:proofErr w:type="gramStart"/>
      <w:r>
        <w:rPr>
          <w:rFonts w:ascii="Mongolian Baiti" w:hAnsi="Mongolian Baiti" w:cs="Mongolian Baiti"/>
          <w:sz w:val="24"/>
          <w:szCs w:val="24"/>
        </w:rPr>
        <w:t>was adjourned</w:t>
      </w:r>
      <w:proofErr w:type="gramEnd"/>
      <w:r>
        <w:rPr>
          <w:rFonts w:ascii="Mongolian Baiti" w:hAnsi="Mongolian Baiti" w:cs="Mongolian Baiti"/>
          <w:sz w:val="24"/>
          <w:szCs w:val="24"/>
        </w:rPr>
        <w:t xml:space="preserve"> at 12:25.</w:t>
      </w:r>
    </w:p>
    <w:p w:rsidR="00B12C9D" w:rsidRDefault="00B12C9D" w:rsidP="00B12C9D">
      <w:pPr>
        <w:pStyle w:val="NoSpacing"/>
        <w:tabs>
          <w:tab w:val="left" w:pos="0"/>
        </w:tabs>
        <w:ind w:hanging="360"/>
        <w:rPr>
          <w:rFonts w:ascii="Mongolian Baiti" w:hAnsi="Mongolian Baiti" w:cs="Mongolian Baiti"/>
          <w:sz w:val="24"/>
          <w:szCs w:val="24"/>
        </w:rPr>
      </w:pPr>
    </w:p>
    <w:p w:rsidR="00B12C9D" w:rsidRDefault="00B12C9D" w:rsidP="00B12C9D">
      <w:pPr>
        <w:pStyle w:val="NoSpacing"/>
        <w:tabs>
          <w:tab w:val="left" w:pos="0"/>
        </w:tabs>
        <w:ind w:hanging="360"/>
        <w:rPr>
          <w:rFonts w:ascii="Mongolian Baiti" w:hAnsi="Mongolian Baiti" w:cs="Mongolian Baiti"/>
          <w:sz w:val="24"/>
          <w:szCs w:val="24"/>
        </w:rPr>
      </w:pPr>
      <w:r>
        <w:rPr>
          <w:rFonts w:ascii="Mongolian Baiti" w:hAnsi="Mongolian Baiti" w:cs="Mongolian Baiti"/>
          <w:sz w:val="24"/>
          <w:szCs w:val="24"/>
        </w:rPr>
        <w:t>Respectfully submitted,</w:t>
      </w:r>
    </w:p>
    <w:p w:rsidR="00B12C9D" w:rsidRDefault="00B12C9D" w:rsidP="00B12C9D">
      <w:pPr>
        <w:pStyle w:val="NoSpacing"/>
        <w:tabs>
          <w:tab w:val="left" w:pos="0"/>
        </w:tabs>
        <w:ind w:hanging="360"/>
        <w:rPr>
          <w:rFonts w:ascii="Brush Script MT" w:hAnsi="Brush Script MT" w:cs="Mongolian Baiti"/>
          <w:b/>
          <w:sz w:val="28"/>
          <w:szCs w:val="24"/>
        </w:rPr>
      </w:pPr>
      <w:r>
        <w:rPr>
          <w:rFonts w:ascii="Brush Script MT" w:hAnsi="Brush Script MT" w:cs="Mongolian Baiti"/>
          <w:b/>
          <w:sz w:val="28"/>
          <w:szCs w:val="24"/>
        </w:rPr>
        <w:t>T. Alderman</w:t>
      </w:r>
    </w:p>
    <w:p w:rsidR="00B12C9D" w:rsidRDefault="00B12C9D" w:rsidP="00B12C9D">
      <w:pPr>
        <w:pStyle w:val="NoSpacing"/>
        <w:tabs>
          <w:tab w:val="left" w:pos="0"/>
        </w:tabs>
        <w:ind w:hanging="360"/>
        <w:rPr>
          <w:rFonts w:ascii="Mongolian Baiti" w:hAnsi="Mongolian Baiti" w:cs="Mongolian Baiti"/>
          <w:sz w:val="24"/>
          <w:szCs w:val="24"/>
        </w:rPr>
      </w:pPr>
      <w:r>
        <w:rPr>
          <w:rFonts w:ascii="Mongolian Baiti" w:hAnsi="Mongolian Baiti" w:cs="Mongolian Baiti"/>
          <w:sz w:val="24"/>
          <w:szCs w:val="24"/>
        </w:rPr>
        <w:t>T. Alderman, Secretary to the Faculty Senate</w:t>
      </w:r>
    </w:p>
    <w:p w:rsidR="00B12C9D" w:rsidRDefault="00B12C9D" w:rsidP="00B12C9D">
      <w:pPr>
        <w:pStyle w:val="NoSpacing"/>
        <w:tabs>
          <w:tab w:val="left" w:pos="0"/>
        </w:tabs>
        <w:ind w:hanging="360"/>
        <w:rPr>
          <w:rFonts w:ascii="Mongolian Baiti" w:hAnsi="Mongolian Baiti" w:cs="Mongolian Baiti"/>
          <w:sz w:val="24"/>
          <w:szCs w:val="24"/>
        </w:rPr>
      </w:pPr>
    </w:p>
    <w:p w:rsidR="00B12C9D" w:rsidRPr="00EF249E" w:rsidRDefault="00B12C9D" w:rsidP="00B12C9D"/>
    <w:p w:rsidR="005B66B6" w:rsidRDefault="005B66B6"/>
    <w:sectPr w:rsidR="005B6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E350F7"/>
    <w:multiLevelType w:val="hybridMultilevel"/>
    <w:tmpl w:val="D9AE8948"/>
    <w:lvl w:ilvl="0" w:tplc="A7E44C1A">
      <w:start w:val="1"/>
      <w:numFmt w:val="decimal"/>
      <w:lvlText w:val="%1."/>
      <w:lvlJc w:val="left"/>
      <w:pPr>
        <w:ind w:left="-180" w:hanging="360"/>
      </w:p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>
      <w:start w:val="1"/>
      <w:numFmt w:val="decimal"/>
      <w:lvlText w:val="%4."/>
      <w:lvlJc w:val="left"/>
      <w:pPr>
        <w:ind w:left="1980" w:hanging="360"/>
      </w:pPr>
    </w:lvl>
    <w:lvl w:ilvl="4" w:tplc="04090019">
      <w:start w:val="1"/>
      <w:numFmt w:val="lowerLetter"/>
      <w:lvlText w:val="%5."/>
      <w:lvlJc w:val="left"/>
      <w:pPr>
        <w:ind w:left="2700" w:hanging="360"/>
      </w:pPr>
    </w:lvl>
    <w:lvl w:ilvl="5" w:tplc="0409001B">
      <w:start w:val="1"/>
      <w:numFmt w:val="lowerRoman"/>
      <w:lvlText w:val="%6."/>
      <w:lvlJc w:val="right"/>
      <w:pPr>
        <w:ind w:left="3420" w:hanging="180"/>
      </w:pPr>
    </w:lvl>
    <w:lvl w:ilvl="6" w:tplc="0409000F">
      <w:start w:val="1"/>
      <w:numFmt w:val="decimal"/>
      <w:lvlText w:val="%7."/>
      <w:lvlJc w:val="left"/>
      <w:pPr>
        <w:ind w:left="4140" w:hanging="360"/>
      </w:pPr>
    </w:lvl>
    <w:lvl w:ilvl="7" w:tplc="04090019">
      <w:start w:val="1"/>
      <w:numFmt w:val="lowerLetter"/>
      <w:lvlText w:val="%8."/>
      <w:lvlJc w:val="left"/>
      <w:pPr>
        <w:ind w:left="4860" w:hanging="360"/>
      </w:pPr>
    </w:lvl>
    <w:lvl w:ilvl="8" w:tplc="0409001B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2C9D"/>
    <w:rsid w:val="005B66B6"/>
    <w:rsid w:val="00815955"/>
    <w:rsid w:val="00B12C9D"/>
    <w:rsid w:val="00EF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E715A"/>
  <w15:chartTrackingRefBased/>
  <w15:docId w15:val="{5E1148B2-5E9E-4C56-BEAC-798CC546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C9D"/>
    <w:pPr>
      <w:spacing w:after="160" w:line="25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2C9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State University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Alderman</dc:creator>
  <cp:keywords/>
  <cp:lastModifiedBy>user</cp:lastModifiedBy>
  <cp:revision>2</cp:revision>
  <dcterms:created xsi:type="dcterms:W3CDTF">2017-05-01T21:32:00Z</dcterms:created>
  <dcterms:modified xsi:type="dcterms:W3CDTF">2017-05-01T21:32:00Z</dcterms:modified>
</cp:coreProperties>
</file>